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E2" w:rsidRPr="00BC1B49" w:rsidRDefault="00AA46E2" w:rsidP="00AA46E2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 w:rsidRPr="00BC1B49">
        <w:rPr>
          <w:b/>
          <w:bCs/>
          <w:color w:val="000000"/>
        </w:rPr>
        <w:t xml:space="preserve">РЕСПУБЛИКА </w:t>
      </w:r>
      <w:r>
        <w:rPr>
          <w:b/>
          <w:bCs/>
          <w:color w:val="000000"/>
        </w:rPr>
        <w:t xml:space="preserve"> </w:t>
      </w:r>
      <w:r w:rsidRPr="00BC1B49">
        <w:rPr>
          <w:b/>
          <w:bCs/>
          <w:color w:val="000000"/>
        </w:rPr>
        <w:t xml:space="preserve"> КАРЕЛИЯ</w:t>
      </w:r>
    </w:p>
    <w:p w:rsidR="00AA46E2" w:rsidRPr="00BC1B49" w:rsidRDefault="00AA46E2" w:rsidP="00AA46E2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 w:rsidRPr="00BC1B49">
        <w:rPr>
          <w:b/>
          <w:bCs/>
          <w:color w:val="000000"/>
        </w:rPr>
        <w:t>МУНИЦИПАЛЬНОЕ  ОБРАЗОВАНИЕ</w:t>
      </w:r>
    </w:p>
    <w:p w:rsidR="00AA46E2" w:rsidRPr="00BC1B49" w:rsidRDefault="00AA46E2" w:rsidP="00AA46E2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 w:rsidRPr="00BC1B49">
        <w:rPr>
          <w:b/>
          <w:bCs/>
          <w:color w:val="000000"/>
        </w:rPr>
        <w:t>«МУЕЗЕРСКОЕ ГОРОДСКОЕ  ПОСЕЛЕНИЕ»</w:t>
      </w:r>
    </w:p>
    <w:p w:rsidR="00AA46E2" w:rsidRPr="00BC1B49" w:rsidRDefault="00AA46E2" w:rsidP="00AA46E2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 w:rsidRPr="00BC1B49">
        <w:rPr>
          <w:b/>
          <w:bCs/>
          <w:color w:val="000000"/>
        </w:rPr>
        <w:t>АДМИНИСТРАЦИЯ МУЕЗЕРСКОГО ГОРОДСКОГО   ПОСЕЛЕНИЯ</w:t>
      </w:r>
    </w:p>
    <w:p w:rsidR="00AA46E2" w:rsidRPr="00BC1B49" w:rsidRDefault="00AA46E2" w:rsidP="00AA46E2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</w:p>
    <w:p w:rsidR="00AA46E2" w:rsidRPr="00BC1B49" w:rsidRDefault="00AA46E2" w:rsidP="00AA46E2">
      <w:pPr>
        <w:shd w:val="clear" w:color="auto" w:fill="FFFFFF"/>
        <w:ind w:left="-900" w:firstLine="567"/>
        <w:jc w:val="center"/>
        <w:rPr>
          <w:b/>
          <w:bCs/>
          <w:color w:val="000000"/>
        </w:rPr>
      </w:pPr>
      <w:r w:rsidRPr="00BC1B49">
        <w:rPr>
          <w:b/>
          <w:bCs/>
          <w:color w:val="000000"/>
        </w:rPr>
        <w:t>ПОСТАНОВЛЕНИЕ</w:t>
      </w:r>
    </w:p>
    <w:p w:rsidR="00AA46E2" w:rsidRPr="00BC1B49" w:rsidRDefault="00AA46E2" w:rsidP="00AA46E2">
      <w:pPr>
        <w:ind w:left="-900"/>
        <w:jc w:val="center"/>
      </w:pPr>
    </w:p>
    <w:p w:rsidR="00AA46E2" w:rsidRPr="00C44F7F" w:rsidRDefault="00AA46E2" w:rsidP="00AA46E2">
      <w:pPr>
        <w:ind w:left="-900"/>
        <w:jc w:val="both"/>
        <w:rPr>
          <w:b/>
        </w:rPr>
      </w:pPr>
      <w:r>
        <w:t xml:space="preserve">               </w:t>
      </w:r>
      <w:r w:rsidRPr="00A71769">
        <w:rPr>
          <w:b/>
        </w:rPr>
        <w:t>от 1</w:t>
      </w:r>
      <w:r>
        <w:rPr>
          <w:b/>
        </w:rPr>
        <w:t>1</w:t>
      </w:r>
      <w:r w:rsidRPr="00A71769">
        <w:rPr>
          <w:b/>
        </w:rPr>
        <w:t xml:space="preserve"> сентября 2024 года </w:t>
      </w:r>
      <w:r w:rsidRPr="00A71769">
        <w:rPr>
          <w:b/>
        </w:rPr>
        <w:tab/>
      </w:r>
      <w:r w:rsidRPr="00BC1B49">
        <w:tab/>
      </w:r>
      <w:r w:rsidRPr="00BC1B49">
        <w:tab/>
      </w:r>
      <w:r w:rsidRPr="00BC1B49">
        <w:tab/>
      </w:r>
      <w:r w:rsidRPr="00BC1B49">
        <w:tab/>
      </w:r>
      <w:r>
        <w:t xml:space="preserve">             </w:t>
      </w:r>
      <w:r w:rsidRPr="00BC1B49">
        <w:tab/>
      </w:r>
      <w:r w:rsidRPr="00C44F7F">
        <w:rPr>
          <w:b/>
        </w:rPr>
        <w:t xml:space="preserve"> № 38</w:t>
      </w:r>
    </w:p>
    <w:p w:rsidR="00AA46E2" w:rsidRPr="00BC1B49" w:rsidRDefault="00AA46E2" w:rsidP="00AA46E2">
      <w:pPr>
        <w:jc w:val="both"/>
        <w:outlineLvl w:val="0"/>
        <w:rPr>
          <w:b/>
          <w:bCs/>
        </w:rPr>
      </w:pPr>
    </w:p>
    <w:p w:rsidR="00AA46E2" w:rsidRPr="00BC1B49" w:rsidRDefault="00AA46E2" w:rsidP="00AA46E2">
      <w:pPr>
        <w:jc w:val="both"/>
        <w:outlineLvl w:val="0"/>
        <w:rPr>
          <w:b/>
          <w:bCs/>
        </w:rPr>
      </w:pPr>
      <w:r w:rsidRPr="00BC1B49">
        <w:rPr>
          <w:b/>
          <w:bCs/>
        </w:rPr>
        <w:t>Об утверждении Порядка представления сведений</w:t>
      </w:r>
    </w:p>
    <w:p w:rsidR="00AA46E2" w:rsidRDefault="00AA46E2" w:rsidP="00AA46E2">
      <w:pPr>
        <w:jc w:val="both"/>
        <w:outlineLvl w:val="0"/>
        <w:rPr>
          <w:b/>
          <w:bCs/>
        </w:rPr>
      </w:pPr>
      <w:r w:rsidRPr="00BC1B49">
        <w:rPr>
          <w:b/>
          <w:bCs/>
        </w:rPr>
        <w:t>о расходах муниципального служащего, расходах</w:t>
      </w:r>
    </w:p>
    <w:p w:rsidR="00AA46E2" w:rsidRDefault="00AA46E2" w:rsidP="00AA46E2">
      <w:pPr>
        <w:jc w:val="both"/>
        <w:outlineLvl w:val="0"/>
        <w:rPr>
          <w:b/>
          <w:bCs/>
        </w:rPr>
      </w:pPr>
      <w:r w:rsidRPr="00BC1B49">
        <w:rPr>
          <w:b/>
          <w:bCs/>
        </w:rPr>
        <w:t xml:space="preserve"> его супруги (супруга) и несовершеннолетних детей, </w:t>
      </w:r>
    </w:p>
    <w:p w:rsidR="00AA46E2" w:rsidRDefault="00AA46E2" w:rsidP="00AA46E2">
      <w:pPr>
        <w:jc w:val="both"/>
        <w:outlineLvl w:val="0"/>
        <w:rPr>
          <w:b/>
          <w:bCs/>
        </w:rPr>
      </w:pPr>
      <w:r w:rsidRPr="00BC1B49">
        <w:rPr>
          <w:b/>
          <w:bCs/>
        </w:rPr>
        <w:t xml:space="preserve">а также </w:t>
      </w:r>
      <w:proofErr w:type="gramStart"/>
      <w:r w:rsidRPr="00BC1B49">
        <w:rPr>
          <w:b/>
          <w:bCs/>
        </w:rPr>
        <w:t>контроля за</w:t>
      </w:r>
      <w:proofErr w:type="gramEnd"/>
      <w:r w:rsidRPr="00BC1B49">
        <w:rPr>
          <w:b/>
          <w:bCs/>
        </w:rPr>
        <w:t xml:space="preserve"> соответствием расходов</w:t>
      </w:r>
    </w:p>
    <w:p w:rsidR="00AA46E2" w:rsidRDefault="00AA46E2" w:rsidP="00AA46E2">
      <w:pPr>
        <w:jc w:val="both"/>
        <w:outlineLvl w:val="0"/>
        <w:rPr>
          <w:b/>
          <w:bCs/>
        </w:rPr>
      </w:pPr>
      <w:r w:rsidRPr="00BC1B49">
        <w:rPr>
          <w:b/>
          <w:bCs/>
        </w:rPr>
        <w:t xml:space="preserve">муниципального служащего, его супруги (супруга) </w:t>
      </w:r>
    </w:p>
    <w:p w:rsidR="00AA46E2" w:rsidRPr="00BC1B49" w:rsidRDefault="00AA46E2" w:rsidP="00AA46E2">
      <w:pPr>
        <w:jc w:val="both"/>
        <w:outlineLvl w:val="0"/>
        <w:rPr>
          <w:b/>
          <w:bCs/>
        </w:rPr>
      </w:pPr>
      <w:r w:rsidRPr="00BC1B49">
        <w:rPr>
          <w:b/>
          <w:bCs/>
        </w:rPr>
        <w:t>и несовершеннолетних детей их доходам</w:t>
      </w:r>
    </w:p>
    <w:p w:rsidR="00AA46E2" w:rsidRPr="00BC1B49" w:rsidRDefault="00AA46E2" w:rsidP="00AA46E2">
      <w:pPr>
        <w:spacing w:line="276" w:lineRule="auto"/>
        <w:jc w:val="both"/>
        <w:rPr>
          <w:bCs/>
        </w:rPr>
      </w:pPr>
    </w:p>
    <w:p w:rsidR="00AA46E2" w:rsidRDefault="00AA46E2" w:rsidP="00AA46E2">
      <w:pPr>
        <w:jc w:val="both"/>
        <w:rPr>
          <w:b/>
        </w:rPr>
      </w:pPr>
      <w:r>
        <w:t xml:space="preserve">     </w:t>
      </w:r>
      <w:proofErr w:type="gramStart"/>
      <w:r>
        <w:t xml:space="preserve">В </w:t>
      </w:r>
      <w:r w:rsidRPr="00BC1B49">
        <w:t>со</w:t>
      </w:r>
      <w:r>
        <w:t>ответствии со</w:t>
      </w:r>
      <w:r w:rsidRPr="00BC1B49">
        <w:t xml:space="preserve"> ст. 15 Федерального закона от 02.03.2007 № 25-ФЗ «О муниципальной службе в Российской Федерации», ст. 8.1 Федерального закона от 25.12.2008 № 273-ФЗ «О противодействии коррупции», </w:t>
      </w:r>
      <w:hyperlink r:id="rId4" w:history="1">
        <w:r w:rsidRPr="00BC1B49">
          <w:rPr>
            <w:rStyle w:val="a3"/>
            <w:bCs/>
          </w:rPr>
          <w:t>Федеральным законом</w:t>
        </w:r>
      </w:hyperlink>
      <w:r w:rsidRPr="00BC1B49">
        <w:t xml:space="preserve"> от 03.12.2012 № 230-ФЗ «О контроле за соответствием расходов лиц, замещающих государственные должности, и иных лиц их доходам», Уставом </w:t>
      </w:r>
      <w:r>
        <w:t>Муезерского городского поселения</w:t>
      </w:r>
      <w:r w:rsidRPr="00BC1B49">
        <w:t>,</w:t>
      </w:r>
      <w:r>
        <w:t xml:space="preserve"> и на </w:t>
      </w:r>
      <w:r w:rsidRPr="00BC1B49">
        <w:t xml:space="preserve"> основании Пр</w:t>
      </w:r>
      <w:r>
        <w:t>отеста п</w:t>
      </w:r>
      <w:r w:rsidRPr="00BC1B49">
        <w:t>рокуратуры Муезерского района № ПРдр-20860009-9</w:t>
      </w:r>
      <w:r>
        <w:t>5</w:t>
      </w:r>
      <w:r w:rsidRPr="00BC1B49">
        <w:t>-24/-20860009 от 28.06.2024</w:t>
      </w:r>
      <w:proofErr w:type="gramEnd"/>
      <w:r w:rsidRPr="00BC1B49">
        <w:t xml:space="preserve"> года,</w:t>
      </w:r>
      <w:r>
        <w:t xml:space="preserve"> администрация  Муезерского городского поселения </w:t>
      </w:r>
      <w:r w:rsidRPr="00BC1B49">
        <w:t xml:space="preserve"> </w:t>
      </w:r>
      <w:r w:rsidRPr="00BC1B49">
        <w:rPr>
          <w:b/>
        </w:rPr>
        <w:t>ПОСТАНОВЛЯЕТ:</w:t>
      </w:r>
    </w:p>
    <w:p w:rsidR="00AA46E2" w:rsidRPr="00A71769" w:rsidRDefault="00AA46E2" w:rsidP="00AA46E2">
      <w:pPr>
        <w:jc w:val="both"/>
        <w:rPr>
          <w:b/>
        </w:rPr>
      </w:pPr>
      <w:r w:rsidRPr="0041578D">
        <w:t xml:space="preserve">     1</w:t>
      </w:r>
      <w:r>
        <w:rPr>
          <w:b/>
        </w:rPr>
        <w:t xml:space="preserve">. </w:t>
      </w:r>
      <w:r w:rsidRPr="00BC1B49">
        <w:t xml:space="preserve">Утвердить Порядок представления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BC1B49">
        <w:t>контроля за</w:t>
      </w:r>
      <w:proofErr w:type="gramEnd"/>
      <w:r w:rsidRPr="00BC1B49">
        <w:t xml:space="preserve">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AA46E2" w:rsidRPr="00BC1B49" w:rsidRDefault="00AA46E2" w:rsidP="00AA46E2">
      <w:pPr>
        <w:widowControl w:val="0"/>
        <w:autoSpaceDE w:val="0"/>
        <w:autoSpaceDN w:val="0"/>
        <w:adjustRightInd w:val="0"/>
        <w:jc w:val="both"/>
      </w:pPr>
      <w:r>
        <w:t xml:space="preserve">     2. </w:t>
      </w:r>
      <w:r w:rsidRPr="00BC1B49">
        <w:t xml:space="preserve">Признать утратившим силу постановление Администрации </w:t>
      </w:r>
      <w:r>
        <w:t xml:space="preserve">Муезерского городского </w:t>
      </w:r>
      <w:r w:rsidRPr="00BC1B49">
        <w:t xml:space="preserve"> поселения от </w:t>
      </w:r>
      <w:r>
        <w:t>17.11.</w:t>
      </w:r>
      <w:r w:rsidRPr="00BC1B49">
        <w:t>.201</w:t>
      </w:r>
      <w:r>
        <w:t>4</w:t>
      </w:r>
      <w:r w:rsidRPr="00BC1B49">
        <w:t xml:space="preserve"> № </w:t>
      </w:r>
      <w:r>
        <w:t>61</w:t>
      </w:r>
      <w:r w:rsidRPr="00BC1B49">
        <w:t xml:space="preserve"> «Об </w:t>
      </w:r>
      <w:r>
        <w:t>утверждении Положения о представлении</w:t>
      </w:r>
      <w:r w:rsidRPr="00BC1B49">
        <w:t xml:space="preserve"> </w:t>
      </w:r>
      <w:r>
        <w:t>муниципальными служащими администрации Муезерского городского поселения сведений о своих расходах, а также о расходах своих супруг</w:t>
      </w:r>
      <w:proofErr w:type="gramStart"/>
      <w:r>
        <w:t>и(</w:t>
      </w:r>
      <w:proofErr w:type="gramEnd"/>
      <w:r>
        <w:t>супруга) и несовершеннолетних детей по каждой сделке по приобретению земельного участка,</w:t>
      </w:r>
      <w:r w:rsidRPr="00BC1B49">
        <w:t xml:space="preserve"> другого объекта недвижимости, транспортного средства, ценных бумаг, акций (долей</w:t>
      </w:r>
      <w:r>
        <w:t>)</w:t>
      </w:r>
      <w:r w:rsidRPr="00BC1B49">
        <w:t xml:space="preserve"> участия, паев в уставных (складочных) капиталах организаций),</w:t>
      </w:r>
      <w:r>
        <w:t>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 w:rsidRPr="00BC1B49">
        <w:t>.</w:t>
      </w:r>
    </w:p>
    <w:p w:rsidR="00AA46E2" w:rsidRPr="009202D5" w:rsidRDefault="00AA46E2" w:rsidP="00AA46E2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</w:t>
      </w:r>
      <w:r w:rsidRPr="004C0831">
        <w:rPr>
          <w:sz w:val="24"/>
          <w:szCs w:val="24"/>
        </w:rPr>
        <w:t xml:space="preserve">    </w:t>
      </w:r>
      <w:r w:rsidRPr="009202D5">
        <w:rPr>
          <w:rFonts w:ascii="Times New Roman" w:hAnsi="Times New Roman"/>
          <w:sz w:val="24"/>
          <w:szCs w:val="24"/>
        </w:rPr>
        <w:t>3. Обнародовать 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</w:t>
      </w:r>
      <w:r w:rsidRPr="003337CF">
        <w:rPr>
          <w:rFonts w:ascii="Times New Roman" w:hAnsi="Times New Roman"/>
          <w:sz w:val="24"/>
          <w:szCs w:val="24"/>
        </w:rPr>
        <w:t>с адресом доступа</w:t>
      </w:r>
      <w:r>
        <w:t xml:space="preserve">  </w:t>
      </w:r>
      <w:hyperlink r:id="rId5" w:history="1">
        <w:r w:rsidRPr="003337CF">
          <w:rPr>
            <w:rStyle w:val="a3"/>
            <w:rFonts w:ascii="Times New Roman" w:eastAsiaTheme="majorEastAsia" w:hAnsi="Times New Roman"/>
            <w:lang w:val="en-US"/>
          </w:rPr>
          <w:t>http</w:t>
        </w:r>
        <w:r w:rsidRPr="003337CF">
          <w:rPr>
            <w:rStyle w:val="a3"/>
            <w:rFonts w:ascii="Times New Roman" w:eastAsiaTheme="majorEastAsia" w:hAnsi="Times New Roman"/>
          </w:rPr>
          <w:t>://</w:t>
        </w:r>
        <w:r w:rsidRPr="003337CF">
          <w:rPr>
            <w:rStyle w:val="a3"/>
            <w:rFonts w:ascii="Times New Roman" w:eastAsiaTheme="majorEastAsia" w:hAnsi="Times New Roman"/>
            <w:lang w:val="en-US"/>
          </w:rPr>
          <w:t>www</w:t>
        </w:r>
        <w:r w:rsidRPr="003337CF">
          <w:rPr>
            <w:rStyle w:val="a3"/>
            <w:rFonts w:ascii="Times New Roman" w:eastAsiaTheme="majorEastAsia" w:hAnsi="Times New Roman"/>
          </w:rPr>
          <w:t>.</w:t>
        </w:r>
        <w:proofErr w:type="spellStart"/>
        <w:r w:rsidRPr="003337CF">
          <w:rPr>
            <w:rStyle w:val="a3"/>
            <w:rFonts w:ascii="Times New Roman" w:eastAsiaTheme="majorEastAsia" w:hAnsi="Times New Roman"/>
            <w:lang w:val="en-US"/>
          </w:rPr>
          <w:t>muesersky</w:t>
        </w:r>
        <w:proofErr w:type="spellEnd"/>
        <w:r w:rsidRPr="003337CF">
          <w:rPr>
            <w:rStyle w:val="a3"/>
            <w:rFonts w:ascii="Times New Roman" w:eastAsiaTheme="majorEastAsia" w:hAnsi="Times New Roman"/>
          </w:rPr>
          <w:t>.</w:t>
        </w:r>
        <w:proofErr w:type="spellStart"/>
        <w:r w:rsidRPr="003337CF">
          <w:rPr>
            <w:rStyle w:val="a3"/>
            <w:rFonts w:ascii="Times New Roman" w:eastAsiaTheme="majorEastAsia" w:hAnsi="Times New Roman"/>
            <w:lang w:val="en-US"/>
          </w:rPr>
          <w:t>ru</w:t>
        </w:r>
        <w:proofErr w:type="spellEnd"/>
      </w:hyperlink>
      <w:r w:rsidRPr="00333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(Страница Муезерского городского поселения) .</w:t>
      </w:r>
      <w:r w:rsidRPr="009202D5">
        <w:rPr>
          <w:rFonts w:ascii="Times New Roman" w:hAnsi="Times New Roman"/>
          <w:sz w:val="24"/>
          <w:szCs w:val="24"/>
        </w:rPr>
        <w:t xml:space="preserve">      </w:t>
      </w:r>
    </w:p>
    <w:p w:rsidR="00AA46E2" w:rsidRPr="009202D5" w:rsidRDefault="00AA46E2" w:rsidP="00AA46E2">
      <w:pPr>
        <w:pStyle w:val="a4"/>
        <w:jc w:val="both"/>
        <w:rPr>
          <w:rFonts w:cs="Times New Roman"/>
        </w:rPr>
      </w:pPr>
      <w:r w:rsidRPr="009202D5">
        <w:rPr>
          <w:rFonts w:cs="Times New Roman"/>
        </w:rPr>
        <w:t xml:space="preserve">     4. Постановление вступает в силу после официального обнародования.</w:t>
      </w:r>
    </w:p>
    <w:p w:rsidR="00AA46E2" w:rsidRPr="00BC1B49" w:rsidRDefault="00AA46E2" w:rsidP="00AA46E2">
      <w:pPr>
        <w:widowControl w:val="0"/>
        <w:autoSpaceDE w:val="0"/>
        <w:autoSpaceDN w:val="0"/>
        <w:adjustRightInd w:val="0"/>
        <w:jc w:val="both"/>
      </w:pPr>
      <w:r>
        <w:t xml:space="preserve">     5.  </w:t>
      </w:r>
      <w:proofErr w:type="gramStart"/>
      <w:r w:rsidRPr="00BC1B49">
        <w:t>Контроль за</w:t>
      </w:r>
      <w:proofErr w:type="gramEnd"/>
      <w:r w:rsidRPr="00BC1B49">
        <w:t xml:space="preserve"> исполнением настоящего постановления оставляю за собой.</w:t>
      </w:r>
    </w:p>
    <w:p w:rsidR="00AA46E2" w:rsidRPr="00BC1B49" w:rsidRDefault="00AA46E2" w:rsidP="00AA46E2">
      <w:pPr>
        <w:jc w:val="both"/>
      </w:pPr>
    </w:p>
    <w:p w:rsidR="00AA46E2" w:rsidRPr="00BC1B49" w:rsidRDefault="00AA46E2" w:rsidP="00AA46E2">
      <w:pPr>
        <w:jc w:val="both"/>
      </w:pPr>
    </w:p>
    <w:p w:rsidR="00AA46E2" w:rsidRPr="00BC1B49" w:rsidRDefault="00AA46E2" w:rsidP="00AA46E2">
      <w:pPr>
        <w:jc w:val="both"/>
      </w:pPr>
      <w:r>
        <w:t>И.о</w:t>
      </w:r>
      <w:proofErr w:type="gramStart"/>
      <w:r>
        <w:t>.</w:t>
      </w:r>
      <w:r w:rsidRPr="00BC1B49">
        <w:t>Г</w:t>
      </w:r>
      <w:proofErr w:type="gramEnd"/>
      <w:r w:rsidRPr="00BC1B49">
        <w:t>лав</w:t>
      </w:r>
      <w:r>
        <w:t xml:space="preserve">ы  Муезерского городского </w:t>
      </w:r>
      <w:r w:rsidRPr="00BC1B49">
        <w:t xml:space="preserve"> поселения</w:t>
      </w:r>
      <w:r>
        <w:t xml:space="preserve">                                    С.В.Смирнова</w:t>
      </w:r>
      <w:r w:rsidRPr="00BC1B49">
        <w:tab/>
      </w:r>
      <w:r w:rsidRPr="00BC1B49">
        <w:tab/>
      </w:r>
      <w:r w:rsidRPr="00BC1B49">
        <w:tab/>
      </w:r>
      <w:r w:rsidRPr="00BC1B49">
        <w:tab/>
      </w:r>
      <w:r w:rsidRPr="00BC1B49">
        <w:tab/>
      </w:r>
      <w:r w:rsidRPr="00BC1B49">
        <w:tab/>
      </w:r>
    </w:p>
    <w:p w:rsidR="00AA46E2" w:rsidRPr="00125BE2" w:rsidRDefault="00AA46E2" w:rsidP="00AA46E2">
      <w:pPr>
        <w:spacing w:after="160" w:line="256" w:lineRule="auto"/>
        <w:jc w:val="both"/>
        <w:rPr>
          <w:rFonts w:eastAsiaTheme="minorEastAsia"/>
          <w:b/>
        </w:rPr>
      </w:pPr>
      <w:r w:rsidRPr="00BC1B49">
        <w:br w:type="page"/>
      </w:r>
      <w:r w:rsidRPr="00BC1B49">
        <w:lastRenderedPageBreak/>
        <w:t xml:space="preserve">                                                                                                            </w:t>
      </w:r>
      <w:r w:rsidRPr="00125BE2">
        <w:rPr>
          <w:b/>
        </w:rPr>
        <w:t xml:space="preserve">Приложение </w:t>
      </w:r>
    </w:p>
    <w:p w:rsidR="00AA46E2" w:rsidRPr="00125BE2" w:rsidRDefault="00AA46E2" w:rsidP="00AA46E2">
      <w:pPr>
        <w:ind w:left="5040"/>
        <w:jc w:val="both"/>
        <w:rPr>
          <w:b/>
        </w:rPr>
      </w:pPr>
      <w:r w:rsidRPr="00125BE2">
        <w:rPr>
          <w:b/>
        </w:rPr>
        <w:t>к постановлению Администрации</w:t>
      </w:r>
    </w:p>
    <w:p w:rsidR="00AA46E2" w:rsidRPr="00125BE2" w:rsidRDefault="00AA46E2" w:rsidP="00AA46E2">
      <w:pPr>
        <w:ind w:left="5040"/>
        <w:jc w:val="both"/>
        <w:rPr>
          <w:b/>
        </w:rPr>
      </w:pPr>
      <w:r w:rsidRPr="00125BE2">
        <w:rPr>
          <w:b/>
        </w:rPr>
        <w:t>Муезерского городского поселения</w:t>
      </w:r>
    </w:p>
    <w:p w:rsidR="00AA46E2" w:rsidRPr="00125BE2" w:rsidRDefault="00AA46E2" w:rsidP="00AA46E2">
      <w:pPr>
        <w:ind w:left="5040"/>
        <w:jc w:val="both"/>
        <w:rPr>
          <w:b/>
        </w:rPr>
      </w:pPr>
      <w:r w:rsidRPr="00125BE2">
        <w:rPr>
          <w:b/>
        </w:rPr>
        <w:t xml:space="preserve">                от 1</w:t>
      </w:r>
      <w:r>
        <w:rPr>
          <w:b/>
        </w:rPr>
        <w:t>1</w:t>
      </w:r>
      <w:r w:rsidRPr="00125BE2">
        <w:rPr>
          <w:b/>
        </w:rPr>
        <w:t xml:space="preserve">.09.2024г. № </w:t>
      </w:r>
      <w:r>
        <w:rPr>
          <w:b/>
        </w:rPr>
        <w:t>38</w:t>
      </w:r>
    </w:p>
    <w:p w:rsidR="00AA46E2" w:rsidRPr="00125BE2" w:rsidRDefault="00AA46E2" w:rsidP="00AA46E2">
      <w:pPr>
        <w:jc w:val="both"/>
        <w:rPr>
          <w:b/>
        </w:rPr>
      </w:pPr>
    </w:p>
    <w:p w:rsidR="00AA46E2" w:rsidRPr="00BC1B49" w:rsidRDefault="00AA46E2" w:rsidP="00AA46E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Pr="00BC1B49">
        <w:rPr>
          <w:b/>
          <w:bCs/>
        </w:rPr>
        <w:t>ПОРЯДОК</w:t>
      </w:r>
    </w:p>
    <w:p w:rsidR="00AA46E2" w:rsidRDefault="00AA46E2" w:rsidP="00AA46E2">
      <w:pPr>
        <w:ind w:firstLine="838"/>
        <w:jc w:val="both"/>
        <w:rPr>
          <w:b/>
          <w:bCs/>
        </w:rPr>
      </w:pPr>
      <w:r w:rsidRPr="00BC1B49">
        <w:rPr>
          <w:b/>
          <w:bCs/>
        </w:rPr>
        <w:t xml:space="preserve">представления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BC1B49">
        <w:rPr>
          <w:b/>
          <w:bCs/>
        </w:rPr>
        <w:t>контроля за</w:t>
      </w:r>
      <w:proofErr w:type="gramEnd"/>
      <w:r w:rsidRPr="00BC1B49">
        <w:rPr>
          <w:b/>
          <w:bCs/>
        </w:rPr>
        <w:t xml:space="preserve"> соответствием расходов муниципального служащего, его супруги (супруга) и несовершеннолетних </w:t>
      </w:r>
      <w:r>
        <w:rPr>
          <w:b/>
          <w:bCs/>
        </w:rPr>
        <w:t xml:space="preserve">                       </w:t>
      </w:r>
    </w:p>
    <w:p w:rsidR="00AA46E2" w:rsidRPr="00BC1B49" w:rsidRDefault="00AA46E2" w:rsidP="00AA46E2">
      <w:pPr>
        <w:ind w:firstLine="83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д</w:t>
      </w:r>
      <w:r w:rsidRPr="00BC1B49">
        <w:rPr>
          <w:b/>
          <w:bCs/>
        </w:rPr>
        <w:t>етей их доходам</w:t>
      </w:r>
    </w:p>
    <w:p w:rsidR="00AA46E2" w:rsidRPr="00BC1B49" w:rsidRDefault="00AA46E2" w:rsidP="00AA46E2">
      <w:pPr>
        <w:jc w:val="both"/>
      </w:pP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1. </w:t>
      </w:r>
      <w:proofErr w:type="gramStart"/>
      <w:r w:rsidRPr="00BC1B49">
        <w:t xml:space="preserve">Настоящий Порядок определяет порядок и сроки представления лицами, замещающими должности муниципальной службы в Администрации </w:t>
      </w:r>
      <w:r>
        <w:t>Муезерского городского</w:t>
      </w:r>
      <w:r w:rsidRPr="00BC1B49">
        <w:t xml:space="preserve"> поселения сведений о своих расходах, а также о расходах своих супруги (супруга) и несовершеннолетних детей </w:t>
      </w:r>
      <w:r w:rsidRPr="00BC1B49">
        <w:rPr>
          <w:shd w:val="clear" w:color="auto" w:fill="FFFFFF"/>
        </w:rPr>
        <w:t>по каждой сделке, предусмотренной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совершенной им</w:t>
      </w:r>
      <w:proofErr w:type="gramEnd"/>
      <w:r w:rsidRPr="00BC1B49">
        <w:rPr>
          <w:shd w:val="clear" w:color="auto" w:fill="FFFFFF"/>
        </w:rPr>
        <w:t xml:space="preserve">, </w:t>
      </w:r>
      <w:proofErr w:type="gramStart"/>
      <w:r w:rsidRPr="00BC1B49">
        <w:rPr>
          <w:shd w:val="clear" w:color="auto" w:fill="FFFFFF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  <w:proofErr w:type="gramEnd"/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2. </w:t>
      </w:r>
      <w:proofErr w:type="gramStart"/>
      <w:r w:rsidRPr="00BC1B49">
        <w:t xml:space="preserve">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  <w:proofErr w:type="gramEnd"/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3. Сведения о расходах представляют лица, замещающие должности муниципальной службы в </w:t>
      </w:r>
      <w:r>
        <w:t xml:space="preserve">Муезерском городском </w:t>
      </w:r>
      <w:r w:rsidRPr="00BC1B49">
        <w:t xml:space="preserve"> поселении,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AA46E2" w:rsidRPr="00BC1B49" w:rsidRDefault="00AA46E2" w:rsidP="00AA46E2">
      <w:pPr>
        <w:jc w:val="both"/>
      </w:pPr>
      <w:r>
        <w:t xml:space="preserve">     </w:t>
      </w:r>
      <w:proofErr w:type="gramStart"/>
      <w:r w:rsidRPr="00BC1B49">
        <w:t>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лицо, замещающее 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</w:t>
      </w:r>
      <w:proofErr w:type="gramEnd"/>
      <w:r w:rsidRPr="00BC1B49">
        <w:t xml:space="preserve"> </w:t>
      </w:r>
      <w:proofErr w:type="gramStart"/>
      <w:r w:rsidRPr="00BC1B49"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</w:t>
      </w:r>
      <w:proofErr w:type="gramEnd"/>
      <w:r w:rsidRPr="00BC1B49">
        <w:t xml:space="preserve">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4. </w:t>
      </w:r>
      <w:proofErr w:type="gramStart"/>
      <w:r w:rsidRPr="00BC1B49">
        <w:t xml:space="preserve">Сведения о расходах представляются специалисту по кадровой работе Администрации </w:t>
      </w:r>
      <w:r>
        <w:t xml:space="preserve">Муезерского городского </w:t>
      </w:r>
      <w:r w:rsidRPr="00BC1B49">
        <w:t xml:space="preserve"> поселения ежегодно, не позднее 30 апреля года, следующего за отчетным, по утвержденной Президентом Российской Федерации форме </w:t>
      </w:r>
      <w:r w:rsidRPr="00BC1B49">
        <w:lastRenderedPageBreak/>
        <w:t xml:space="preserve">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  <w:proofErr w:type="gramEnd"/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r>
        <w:t xml:space="preserve">Муезерского городского </w:t>
      </w:r>
      <w:r w:rsidRPr="00BC1B49">
        <w:t xml:space="preserve"> поселения и урегулированию конфликта интересов.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7. </w:t>
      </w:r>
      <w:proofErr w:type="gramStart"/>
      <w:r w:rsidRPr="00BC1B49">
        <w:t>Контроль за</w:t>
      </w:r>
      <w:proofErr w:type="gramEnd"/>
      <w:r w:rsidRPr="00BC1B49">
        <w:t xml:space="preserve">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Республики Карелия.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9. </w:t>
      </w:r>
      <w:proofErr w:type="gramStart"/>
      <w:r w:rsidRPr="00BC1B49"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указанных в пункте 3 настоящего Порядка, и их супруг (супругов) за три последних года, предшествующих отчетному</w:t>
      </w:r>
      <w:proofErr w:type="gramEnd"/>
      <w:r w:rsidRPr="00BC1B49">
        <w:t xml:space="preserve"> периоду, размещаются в информационно-телекоммуникационной сети «Интернет» на странице Администрации </w:t>
      </w:r>
      <w:r>
        <w:t>Муезерского городского</w:t>
      </w:r>
      <w:r w:rsidRPr="00BC1B49">
        <w:t xml:space="preserve"> поселения официального сайта Муезерского муниципального района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>10. Специалист по кадровой работе, в должностные обязанности которого входит работа со сведениями о расходах, обязан:</w:t>
      </w:r>
    </w:p>
    <w:p w:rsidR="00AA46E2" w:rsidRPr="00BC1B49" w:rsidRDefault="00AA46E2" w:rsidP="00AA46E2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proofErr w:type="gramStart"/>
      <w:r w:rsidRPr="00BC1B49">
        <w:t xml:space="preserve">1) осуществлять анализ поступающих в соответствии с </w:t>
      </w:r>
      <w:hyperlink r:id="rId6" w:history="1">
        <w:r w:rsidRPr="001D5970">
          <w:rPr>
            <w:rStyle w:val="a6"/>
            <w:rFonts w:eastAsiaTheme="majorEastAsia"/>
            <w:bCs/>
          </w:rPr>
          <w:t>Федеральным законом</w:t>
        </w:r>
      </w:hyperlink>
      <w:r w:rsidRPr="00BC1B49">
        <w:t xml:space="preserve"> от 03.12.2012 №230-ФЗ «О контроле за соответствием расходов лиц, замещающих государственные должности, и иных лиц их доходам» и Федеральным законом от 25.12.2008 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 </w:t>
      </w:r>
      <w:hyperlink r:id="rId7" w:anchor="/document/70271682/entry/2011" w:history="1">
        <w:r w:rsidRPr="00BC1B49">
          <w:rPr>
            <w:rStyle w:val="a3"/>
            <w:rFonts w:eastAsiaTheme="majorEastAsia"/>
          </w:rPr>
          <w:t>пункте 1 части 1 статьи 2</w:t>
        </w:r>
      </w:hyperlink>
      <w:r w:rsidRPr="00BC1B49">
        <w:t xml:space="preserve"> настоящего</w:t>
      </w:r>
      <w:proofErr w:type="gramEnd"/>
      <w:r w:rsidRPr="00BC1B49">
        <w:t xml:space="preserve"> Федерального закона, его супруги (супруга) и несовершеннолетних детей;</w:t>
      </w:r>
    </w:p>
    <w:p w:rsidR="00AA46E2" w:rsidRPr="00BC1B49" w:rsidRDefault="00AA46E2" w:rsidP="00AA46E2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BC1B49">
        <w:t xml:space="preserve">2) принимать сведения, представляемые в соответствии с </w:t>
      </w:r>
      <w:hyperlink r:id="rId8" w:anchor="/document/70271682/entry/301" w:history="1">
        <w:r w:rsidRPr="001D5970">
          <w:rPr>
            <w:rStyle w:val="a3"/>
            <w:rFonts w:eastAsiaTheme="majorEastAsia"/>
          </w:rPr>
          <w:t>частью 1 статьи 3</w:t>
        </w:r>
      </w:hyperlink>
      <w:r w:rsidRPr="001D5970">
        <w:t xml:space="preserve"> </w:t>
      </w:r>
      <w:hyperlink r:id="rId9" w:history="1">
        <w:r w:rsidRPr="001D5970">
          <w:rPr>
            <w:rStyle w:val="a6"/>
            <w:rFonts w:eastAsiaTheme="majorEastAsia"/>
            <w:bCs/>
          </w:rPr>
          <w:t xml:space="preserve">Федерального </w:t>
        </w:r>
        <w:proofErr w:type="gramStart"/>
        <w:r w:rsidRPr="001D5970">
          <w:rPr>
            <w:rStyle w:val="a6"/>
            <w:rFonts w:eastAsiaTheme="majorEastAsia"/>
            <w:bCs/>
          </w:rPr>
          <w:t>закон</w:t>
        </w:r>
        <w:proofErr w:type="gramEnd"/>
      </w:hyperlink>
      <w:r w:rsidRPr="001D5970">
        <w:t>а</w:t>
      </w:r>
      <w:r w:rsidRPr="00BC1B49">
        <w:rPr>
          <w:b/>
          <w:bCs/>
        </w:rPr>
        <w:t xml:space="preserve"> </w:t>
      </w:r>
      <w:r w:rsidRPr="00BC1B49">
        <w:t>от 03.12.2012 № 230-ФЗ «О контроле за соответствием расходов лиц, замещающих государственные должности, и иных лиц их доходам».</w:t>
      </w:r>
    </w:p>
    <w:p w:rsidR="00AA46E2" w:rsidRPr="00BC1B49" w:rsidRDefault="00AA46E2" w:rsidP="00AA46E2">
      <w:pPr>
        <w:jc w:val="both"/>
      </w:pPr>
      <w:r>
        <w:t xml:space="preserve">    </w:t>
      </w:r>
      <w:r w:rsidRPr="00BC1B49">
        <w:t xml:space="preserve">11. Специалист по кадровой работе, в должностные обязанности которого входит работа со сведениями о расходах, виновный в их разглашении или неправомерном использовании, несет ответственность в соответствии с законодательством Российской Федерации.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12. Сведения о расходах приобщаются к личному делу лица, их представившего.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13.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</w:t>
      </w:r>
      <w:r w:rsidRPr="00BC1B49">
        <w:lastRenderedPageBreak/>
        <w:t xml:space="preserve">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AA46E2" w:rsidRPr="00BC1B49" w:rsidRDefault="00AA46E2" w:rsidP="00AA46E2">
      <w:pPr>
        <w:jc w:val="both"/>
      </w:pPr>
      <w:r>
        <w:t xml:space="preserve">     </w:t>
      </w:r>
      <w:r w:rsidRPr="00BC1B49">
        <w:t xml:space="preserve">14. Решение об осуществлении </w:t>
      </w:r>
      <w:proofErr w:type="gramStart"/>
      <w:r w:rsidRPr="00BC1B49">
        <w:t>контроля за</w:t>
      </w:r>
      <w:proofErr w:type="gramEnd"/>
      <w:r w:rsidRPr="00BC1B49">
        <w:t xml:space="preserve"> расходами лиц, указанных в пункте 3 настоящего Порядка, принимается Главой Республики Карелия.</w:t>
      </w:r>
    </w:p>
    <w:p w:rsidR="00AA46E2" w:rsidRPr="00BC1B49" w:rsidRDefault="00AA46E2" w:rsidP="00AA46E2">
      <w:pPr>
        <w:jc w:val="both"/>
      </w:pPr>
    </w:p>
    <w:p w:rsidR="00AA46E2" w:rsidRPr="00BC1B49" w:rsidRDefault="00AA46E2" w:rsidP="00AA46E2">
      <w:pPr>
        <w:jc w:val="both"/>
        <w:rPr>
          <w:rFonts w:eastAsiaTheme="minorEastAsia"/>
        </w:rPr>
      </w:pPr>
    </w:p>
    <w:p w:rsidR="00AA46E2" w:rsidRPr="00BC1B49" w:rsidRDefault="00AA46E2" w:rsidP="00AA46E2">
      <w:pPr>
        <w:jc w:val="both"/>
        <w:rPr>
          <w:rFonts w:eastAsiaTheme="minorEastAsia"/>
        </w:rPr>
      </w:pPr>
    </w:p>
    <w:p w:rsidR="00AA46E2" w:rsidRDefault="00AA46E2" w:rsidP="00AA46E2">
      <w:pPr>
        <w:jc w:val="center"/>
        <w:rPr>
          <w:b/>
          <w:bCs/>
        </w:rPr>
      </w:pPr>
    </w:p>
    <w:p w:rsidR="00434495" w:rsidRDefault="00AA46E2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6E2"/>
    <w:rsid w:val="00015280"/>
    <w:rsid w:val="00021538"/>
    <w:rsid w:val="0022659D"/>
    <w:rsid w:val="006D07F9"/>
    <w:rsid w:val="006F4FC8"/>
    <w:rsid w:val="00A960AA"/>
    <w:rsid w:val="00AA46E2"/>
    <w:rsid w:val="00B778DB"/>
    <w:rsid w:val="00C948D1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E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A46E2"/>
    <w:rPr>
      <w:color w:val="0000FF"/>
      <w:u w:val="single"/>
    </w:rPr>
  </w:style>
  <w:style w:type="paragraph" w:styleId="a4">
    <w:name w:val="No Spacing"/>
    <w:aliases w:val="письмо"/>
    <w:link w:val="a5"/>
    <w:uiPriority w:val="1"/>
    <w:qFormat/>
    <w:rsid w:val="00AA46E2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5">
    <w:name w:val="Без интервала Знак"/>
    <w:aliases w:val="письмо Знак"/>
    <w:link w:val="a4"/>
    <w:uiPriority w:val="1"/>
    <w:locked/>
    <w:rsid w:val="00AA46E2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AA46E2"/>
    <w:rPr>
      <w:rFonts w:ascii="Times New Roman" w:hAnsi="Times New Roman" w:cs="Times New Roman" w:hint="default"/>
      <w:color w:val="106BBE"/>
    </w:rPr>
  </w:style>
  <w:style w:type="paragraph" w:customStyle="1" w:styleId="2">
    <w:name w:val="Без интервала2"/>
    <w:uiPriority w:val="99"/>
    <w:semiHidden/>
    <w:rsid w:val="00AA46E2"/>
    <w:pPr>
      <w:suppressAutoHyphens/>
      <w:spacing w:after="0" w:line="240" w:lineRule="auto"/>
    </w:pPr>
    <w:rPr>
      <w:rFonts w:ascii="Calibri" w:eastAsia="Times New Roman" w:hAnsi="Calibri"/>
      <w:kern w:val="2"/>
      <w:lang w:eastAsia="ar-SA"/>
    </w:rPr>
  </w:style>
  <w:style w:type="paragraph" w:customStyle="1" w:styleId="s1">
    <w:name w:val="s_1"/>
    <w:basedOn w:val="a"/>
    <w:rsid w:val="00AA46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027168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esersky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nicipal.garant.ru/document/redirect/70271682/0" TargetMode="External"/><Relationship Id="rId9" Type="http://schemas.openxmlformats.org/officeDocument/2006/relationships/hyperlink" Target="http://municipal.garant.ru/document/redirect/70271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1626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2024-09-24T07:21:00Z</dcterms:created>
  <dcterms:modified xsi:type="dcterms:W3CDTF">2024-09-24T07:24:00Z</dcterms:modified>
</cp:coreProperties>
</file>